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3285" w14:textId="77777777" w:rsidR="00A150EB" w:rsidRDefault="00A150EB">
      <w:pPr>
        <w:rPr>
          <w:b/>
          <w:bCs/>
          <w:u w:val="single"/>
        </w:rPr>
      </w:pPr>
    </w:p>
    <w:p w14:paraId="0C994144" w14:textId="16A27A36" w:rsidR="00960CE1" w:rsidRPr="00C4235F" w:rsidRDefault="00A75A1F">
      <w:pPr>
        <w:rPr>
          <w:b/>
          <w:bCs/>
          <w:u w:val="single"/>
        </w:rPr>
      </w:pPr>
      <w:r w:rsidRPr="00C4235F">
        <w:rPr>
          <w:b/>
          <w:bCs/>
          <w:u w:val="single"/>
        </w:rPr>
        <w:t>Tuesday</w:t>
      </w:r>
      <w:r w:rsidR="001A62A3" w:rsidRPr="00C4235F">
        <w:rPr>
          <w:b/>
          <w:bCs/>
          <w:u w:val="single"/>
        </w:rPr>
        <w:t xml:space="preserve">  </w:t>
      </w:r>
      <w:r w:rsidR="00426F21" w:rsidRPr="00C4235F">
        <w:rPr>
          <w:b/>
          <w:bCs/>
          <w:u w:val="single"/>
        </w:rPr>
        <w:t xml:space="preserve">August </w:t>
      </w:r>
      <w:r w:rsidR="001A62A3" w:rsidRPr="00C4235F">
        <w:rPr>
          <w:b/>
          <w:bCs/>
          <w:u w:val="single"/>
        </w:rPr>
        <w:t>30</w:t>
      </w:r>
    </w:p>
    <w:p w14:paraId="7D6129DA" w14:textId="1AB31455" w:rsidR="001A62A3" w:rsidRPr="0035534E" w:rsidRDefault="001A62A3">
      <w:pPr>
        <w:rPr>
          <w:b/>
          <w:bCs/>
        </w:rPr>
      </w:pPr>
      <w:r w:rsidRPr="0035534E">
        <w:rPr>
          <w:b/>
          <w:bCs/>
        </w:rPr>
        <w:t>8:45- Opening/Welcome</w:t>
      </w:r>
    </w:p>
    <w:p w14:paraId="631FB94C" w14:textId="5A43BD68" w:rsidR="001A62A3" w:rsidRDefault="001A62A3">
      <w:r w:rsidRPr="0035534E">
        <w:rPr>
          <w:b/>
          <w:bCs/>
        </w:rPr>
        <w:t>9-10:15- Opening Keynote</w:t>
      </w:r>
      <w:r>
        <w:t>- Joseph Green  (1 CE)</w:t>
      </w:r>
      <w:r w:rsidR="0035534E">
        <w:t xml:space="preserve"> </w:t>
      </w:r>
      <w:r w:rsidR="0035534E" w:rsidRPr="0035534E">
        <w:t>https://www.tippingthepainscale.com/</w:t>
      </w:r>
    </w:p>
    <w:p w14:paraId="06D2D740" w14:textId="1078B40C" w:rsidR="001A62A3" w:rsidRDefault="001A62A3">
      <w:r>
        <w:t xml:space="preserve">10:15-10:30- </w:t>
      </w:r>
      <w:r w:rsidR="00A150EB">
        <w:t>Br</w:t>
      </w:r>
      <w:r>
        <w:t>eak</w:t>
      </w:r>
    </w:p>
    <w:p w14:paraId="2F1566FA" w14:textId="4A30C18E" w:rsidR="001A62A3" w:rsidRPr="0035534E" w:rsidRDefault="001A62A3">
      <w:pPr>
        <w:rPr>
          <w:b/>
          <w:bCs/>
        </w:rPr>
      </w:pPr>
      <w:r w:rsidRPr="0035534E">
        <w:rPr>
          <w:b/>
          <w:bCs/>
        </w:rPr>
        <w:t>10:30-12 Breakout Sessions  (1.5 CE)</w:t>
      </w:r>
    </w:p>
    <w:p w14:paraId="63C5A911" w14:textId="5C6AE8E8" w:rsidR="001A62A3" w:rsidRDefault="001A62A3">
      <w:r>
        <w:t>A.  HIV/HEP/STI in Rural Communities- Alex Waitt- ATTC/Danya</w:t>
      </w:r>
    </w:p>
    <w:p w14:paraId="1E85B3C6" w14:textId="3F18CBED" w:rsidR="001A62A3" w:rsidRDefault="001A62A3">
      <w:r>
        <w:t xml:space="preserve">B.  </w:t>
      </w:r>
      <w:r w:rsidR="002E4558">
        <w:t xml:space="preserve">Pending Presenter Acceptance   </w:t>
      </w:r>
    </w:p>
    <w:p w14:paraId="177A8203" w14:textId="611F1F45" w:rsidR="001A62A3" w:rsidRDefault="001A62A3">
      <w:r>
        <w:t>C.  Re-Entry Simulation- Bev Sharp</w:t>
      </w:r>
    </w:p>
    <w:p w14:paraId="5EE2AF58" w14:textId="5499BCFF" w:rsidR="001A62A3" w:rsidRDefault="001A62A3">
      <w:r>
        <w:t>D.  P</w:t>
      </w:r>
      <w:r w:rsidR="002E4558">
        <w:t xml:space="preserve">ending Presenter Acceptance </w:t>
      </w:r>
    </w:p>
    <w:p w14:paraId="3D00248E" w14:textId="19CB867B" w:rsidR="001A62A3" w:rsidRPr="0035534E" w:rsidRDefault="001A62A3">
      <w:pPr>
        <w:rPr>
          <w:b/>
          <w:bCs/>
        </w:rPr>
      </w:pPr>
      <w:r w:rsidRPr="0035534E">
        <w:rPr>
          <w:b/>
          <w:bCs/>
        </w:rPr>
        <w:t>12-1:30  Lunch &amp; WVAADC Business Meeting/Elections</w:t>
      </w:r>
    </w:p>
    <w:p w14:paraId="2FF2D4E2" w14:textId="079E8CC4" w:rsidR="001A62A3" w:rsidRPr="0035534E" w:rsidRDefault="001A62A3">
      <w:pPr>
        <w:rPr>
          <w:b/>
          <w:bCs/>
        </w:rPr>
      </w:pPr>
      <w:r w:rsidRPr="0035534E">
        <w:rPr>
          <w:b/>
          <w:bCs/>
        </w:rPr>
        <w:t>1:30-3:00 Afternoon Breakout</w:t>
      </w:r>
      <w:r w:rsidR="00426F21" w:rsidRPr="0035534E">
        <w:rPr>
          <w:b/>
          <w:bCs/>
        </w:rPr>
        <w:t xml:space="preserve"> </w:t>
      </w:r>
      <w:r w:rsidR="0035534E">
        <w:rPr>
          <w:b/>
          <w:bCs/>
        </w:rPr>
        <w:t>Sessions</w:t>
      </w:r>
      <w:r w:rsidR="00426F21" w:rsidRPr="0035534E">
        <w:rPr>
          <w:b/>
          <w:bCs/>
        </w:rPr>
        <w:t xml:space="preserve"> (1.5 CE)</w:t>
      </w:r>
    </w:p>
    <w:p w14:paraId="0DFB66E0" w14:textId="6BA078FA" w:rsidR="001A62A3" w:rsidRDefault="001A62A3">
      <w:r>
        <w:t>A.  Joseph Green</w:t>
      </w:r>
      <w:r w:rsidR="00426F21">
        <w:t xml:space="preserve"> </w:t>
      </w:r>
      <w:r w:rsidR="0035534E">
        <w:t xml:space="preserve">Workshop </w:t>
      </w:r>
      <w:r w:rsidR="00426F21">
        <w:t>Part 1</w:t>
      </w:r>
    </w:p>
    <w:p w14:paraId="54EEB565" w14:textId="07C2AF79" w:rsidR="001A62A3" w:rsidRDefault="001A62A3">
      <w:r w:rsidRPr="0035534E">
        <w:t>B.  FAVOR</w:t>
      </w:r>
      <w:r w:rsidR="0086069C" w:rsidRPr="0035534E">
        <w:t>- Compassion Fatigue Part 1</w:t>
      </w:r>
    </w:p>
    <w:p w14:paraId="4FAD5609" w14:textId="11631B46" w:rsidR="001A62A3" w:rsidRDefault="001A62A3">
      <w:r>
        <w:t xml:space="preserve">C.  </w:t>
      </w:r>
      <w:r w:rsidR="00FA7BC8">
        <w:t xml:space="preserve">Jobs &amp; Hope  </w:t>
      </w:r>
      <w:r w:rsidR="009810E1">
        <w:t>-</w:t>
      </w:r>
      <w:r w:rsidR="002E4558">
        <w:t>Deborah Harris/</w:t>
      </w:r>
      <w:r w:rsidR="00FA7BC8">
        <w:t>Rachel</w:t>
      </w:r>
      <w:r w:rsidR="002E4558">
        <w:t xml:space="preserve"> Thaxton</w:t>
      </w:r>
    </w:p>
    <w:p w14:paraId="6CBC0030" w14:textId="72B78E3F" w:rsidR="001A62A3" w:rsidRDefault="001A62A3">
      <w:r>
        <w:t xml:space="preserve">D.  </w:t>
      </w:r>
      <w:r w:rsidR="00FA7BC8">
        <w:t xml:space="preserve">Legislative/Advocacy Panel </w:t>
      </w:r>
    </w:p>
    <w:p w14:paraId="59F39183" w14:textId="238CAB91" w:rsidR="001A62A3" w:rsidRPr="0035534E" w:rsidRDefault="001A62A3">
      <w:pPr>
        <w:rPr>
          <w:b/>
          <w:bCs/>
        </w:rPr>
      </w:pPr>
      <w:r w:rsidRPr="0035534E">
        <w:rPr>
          <w:b/>
          <w:bCs/>
        </w:rPr>
        <w:t>3:00-3:15 Break</w:t>
      </w:r>
    </w:p>
    <w:p w14:paraId="669EA08E" w14:textId="02F9D592" w:rsidR="001A62A3" w:rsidRPr="0035534E" w:rsidRDefault="001A62A3">
      <w:pPr>
        <w:rPr>
          <w:b/>
          <w:bCs/>
        </w:rPr>
      </w:pPr>
      <w:r w:rsidRPr="0035534E">
        <w:rPr>
          <w:b/>
          <w:bCs/>
        </w:rPr>
        <w:t>3:15- 4:45</w:t>
      </w:r>
      <w:r w:rsidR="00426F21" w:rsidRPr="0035534E">
        <w:rPr>
          <w:b/>
          <w:bCs/>
        </w:rPr>
        <w:t xml:space="preserve"> Afternoon Breakout (1.5 CE)</w:t>
      </w:r>
    </w:p>
    <w:p w14:paraId="45830241" w14:textId="0DD89321" w:rsidR="00426F21" w:rsidRDefault="00426F21">
      <w:r>
        <w:t xml:space="preserve">A.  Joseph Green </w:t>
      </w:r>
      <w:r w:rsidR="0035534E">
        <w:t xml:space="preserve">Workshop </w:t>
      </w:r>
      <w:r>
        <w:t>Part 2</w:t>
      </w:r>
    </w:p>
    <w:p w14:paraId="08C6DCA1" w14:textId="46A11A4B" w:rsidR="00426F21" w:rsidRDefault="00426F21">
      <w:r w:rsidRPr="0035534E">
        <w:t xml:space="preserve">B.  FAVOR </w:t>
      </w:r>
      <w:r w:rsidR="0086069C" w:rsidRPr="0035534E">
        <w:t xml:space="preserve">Compassion Fatigue Part 2 </w:t>
      </w:r>
      <w:r w:rsidRPr="0035534E">
        <w:t>Cont’d</w:t>
      </w:r>
    </w:p>
    <w:p w14:paraId="4305957D" w14:textId="29E3B30C" w:rsidR="00426F21" w:rsidRDefault="00426F21">
      <w:r>
        <w:t xml:space="preserve">C.  </w:t>
      </w:r>
      <w:r w:rsidR="002E4558">
        <w:t xml:space="preserve">Pending Presenter Acceptance   </w:t>
      </w:r>
    </w:p>
    <w:p w14:paraId="08D8A0C1" w14:textId="01A31889" w:rsidR="00426F21" w:rsidRDefault="00426F21">
      <w:r>
        <w:t xml:space="preserve">D.  </w:t>
      </w:r>
      <w:r w:rsidR="002E4558">
        <w:t xml:space="preserve">Pending Presenter Acceptance  </w:t>
      </w:r>
    </w:p>
    <w:p w14:paraId="78927FFF" w14:textId="77777777" w:rsidR="0035534E" w:rsidRDefault="0035534E"/>
    <w:p w14:paraId="2B54F644" w14:textId="77777777" w:rsidR="0035534E" w:rsidRDefault="0035534E"/>
    <w:p w14:paraId="792A34C9" w14:textId="27455EDC" w:rsidR="0035534E" w:rsidRDefault="0035534E">
      <w:r>
        <w:t>Evening activity-</w:t>
      </w:r>
    </w:p>
    <w:p w14:paraId="5EB78223" w14:textId="58C78445" w:rsidR="00426F21" w:rsidRDefault="002E4558">
      <w:r>
        <w:t xml:space="preserve">FILM: </w:t>
      </w:r>
      <w:r w:rsidR="00426F21">
        <w:t>Tipping the Pain Scale</w:t>
      </w:r>
      <w:r w:rsidR="0035534E">
        <w:t>- outdoors if weather permits</w:t>
      </w:r>
    </w:p>
    <w:p w14:paraId="02B2C9C1" w14:textId="1FF2A9FC" w:rsidR="00426F21" w:rsidRDefault="00426F21"/>
    <w:p w14:paraId="3B6FFD38" w14:textId="52522190" w:rsidR="00426F21" w:rsidRDefault="00426F21"/>
    <w:p w14:paraId="33DE7172" w14:textId="77B2FDF9" w:rsidR="00426F21" w:rsidRDefault="00426F21"/>
    <w:p w14:paraId="28C63850" w14:textId="1840658A" w:rsidR="00426F21" w:rsidRPr="00C4235F" w:rsidRDefault="00A75A1F">
      <w:pPr>
        <w:rPr>
          <w:b/>
          <w:bCs/>
          <w:u w:val="single"/>
        </w:rPr>
      </w:pPr>
      <w:r w:rsidRPr="00C4235F">
        <w:rPr>
          <w:b/>
          <w:bCs/>
          <w:u w:val="single"/>
        </w:rPr>
        <w:t>Wednesday</w:t>
      </w:r>
      <w:r w:rsidR="00426F21" w:rsidRPr="00C4235F">
        <w:rPr>
          <w:b/>
          <w:bCs/>
          <w:u w:val="single"/>
        </w:rPr>
        <w:t xml:space="preserve"> August 31</w:t>
      </w:r>
    </w:p>
    <w:p w14:paraId="14FF3E6F" w14:textId="338092A0" w:rsidR="00614013" w:rsidRPr="0035534E" w:rsidRDefault="00614013" w:rsidP="00C4235F">
      <w:pPr>
        <w:tabs>
          <w:tab w:val="left" w:pos="4060"/>
        </w:tabs>
        <w:rPr>
          <w:b/>
          <w:bCs/>
        </w:rPr>
      </w:pPr>
      <w:r w:rsidRPr="0035534E">
        <w:rPr>
          <w:b/>
          <w:bCs/>
        </w:rPr>
        <w:t xml:space="preserve">Time TBD   Morning Meditation- </w:t>
      </w:r>
      <w:proofErr w:type="spellStart"/>
      <w:r w:rsidRPr="0035534E">
        <w:rPr>
          <w:b/>
          <w:bCs/>
        </w:rPr>
        <w:t>Sazha</w:t>
      </w:r>
      <w:proofErr w:type="spellEnd"/>
      <w:r w:rsidRPr="0035534E">
        <w:rPr>
          <w:b/>
          <w:bCs/>
        </w:rPr>
        <w:t xml:space="preserve"> Ramos</w:t>
      </w:r>
      <w:r w:rsidR="00F7085E" w:rsidRPr="0035534E">
        <w:rPr>
          <w:b/>
          <w:bCs/>
        </w:rPr>
        <w:t xml:space="preserve">  (1 CE)</w:t>
      </w:r>
    </w:p>
    <w:p w14:paraId="265BB9C0" w14:textId="5E108D24" w:rsidR="00614013" w:rsidRDefault="00614013">
      <w:r>
        <w:t>8:00 Breakfast Available</w:t>
      </w:r>
    </w:p>
    <w:p w14:paraId="09F6CC2E" w14:textId="7D925838" w:rsidR="00614013" w:rsidRPr="0035534E" w:rsidRDefault="00614013">
      <w:pPr>
        <w:rPr>
          <w:b/>
          <w:bCs/>
        </w:rPr>
      </w:pPr>
      <w:r w:rsidRPr="0035534E">
        <w:rPr>
          <w:b/>
          <w:bCs/>
        </w:rPr>
        <w:t>8:45 Announcements</w:t>
      </w:r>
      <w:r w:rsidR="00DD12D0" w:rsidRPr="0035534E">
        <w:rPr>
          <w:b/>
          <w:bCs/>
        </w:rPr>
        <w:t>- Day 2 Welcome</w:t>
      </w:r>
    </w:p>
    <w:p w14:paraId="70F32C4D" w14:textId="3F47742F" w:rsidR="00614013" w:rsidRPr="00B67074" w:rsidRDefault="00614013">
      <w:pPr>
        <w:rPr>
          <w:rStyle w:val="SubtleEmphasis"/>
        </w:rPr>
      </w:pPr>
      <w:r w:rsidRPr="0035534E">
        <w:rPr>
          <w:b/>
          <w:bCs/>
        </w:rPr>
        <w:t>9:00</w:t>
      </w:r>
      <w:r w:rsidR="00DD12D0" w:rsidRPr="0035534E">
        <w:rPr>
          <w:b/>
          <w:bCs/>
        </w:rPr>
        <w:t xml:space="preserve">  Keynote-</w:t>
      </w:r>
      <w:r w:rsidR="00DD12D0">
        <w:t xml:space="preserve"> Donald McDonald (1CE</w:t>
      </w:r>
      <w:r w:rsidR="002E4558">
        <w:t xml:space="preserve">) </w:t>
      </w:r>
      <w:bookmarkStart w:id="0" w:name="_Hlk105449955"/>
      <w:r w:rsidR="00B67074">
        <w:rPr>
          <w:rStyle w:val="SubtleEmphasis"/>
        </w:rPr>
        <w:t>Identifying &amp; Exploring Bias Against People Who Use Drugs: Ethical Considerations</w:t>
      </w:r>
    </w:p>
    <w:bookmarkEnd w:id="0"/>
    <w:p w14:paraId="399B85DD" w14:textId="142366BB" w:rsidR="00DD12D0" w:rsidRPr="0035534E" w:rsidRDefault="00DD12D0">
      <w:pPr>
        <w:rPr>
          <w:b/>
          <w:bCs/>
        </w:rPr>
      </w:pPr>
      <w:r w:rsidRPr="0035534E">
        <w:rPr>
          <w:b/>
          <w:bCs/>
        </w:rPr>
        <w:t>10-10:15 Break</w:t>
      </w:r>
    </w:p>
    <w:p w14:paraId="2D28D2E0" w14:textId="5E26573F" w:rsidR="00DD12D0" w:rsidRPr="0035534E" w:rsidRDefault="00DD12D0">
      <w:pPr>
        <w:rPr>
          <w:b/>
          <w:bCs/>
        </w:rPr>
      </w:pPr>
      <w:r w:rsidRPr="0035534E">
        <w:rPr>
          <w:b/>
          <w:bCs/>
        </w:rPr>
        <w:t>10:15-11:45 Morning breakouts (1.5 CE)</w:t>
      </w:r>
    </w:p>
    <w:p w14:paraId="7FEDFD40" w14:textId="29781823" w:rsidR="00DD12D0" w:rsidRDefault="00DD12D0">
      <w:r w:rsidRPr="0035534E">
        <w:t>A.  FAVOR</w:t>
      </w:r>
      <w:r w:rsidR="0086069C" w:rsidRPr="0035534E">
        <w:t>- Peer Leadership</w:t>
      </w:r>
      <w:r w:rsidR="0086069C">
        <w:t xml:space="preserve"> </w:t>
      </w:r>
    </w:p>
    <w:p w14:paraId="6E82DB69" w14:textId="763D407D" w:rsidR="00DD12D0" w:rsidRDefault="00DD12D0">
      <w:r>
        <w:t>B.  Addictive Behavior Awareness- Randall Brown</w:t>
      </w:r>
    </w:p>
    <w:p w14:paraId="62190B11" w14:textId="3340F8BB" w:rsidR="00DD12D0" w:rsidRDefault="00DD12D0">
      <w:r>
        <w:t xml:space="preserve">C.  ASAM- Dr. Jeremy Hustead </w:t>
      </w:r>
    </w:p>
    <w:p w14:paraId="6E24D700" w14:textId="3045808C" w:rsidR="00DD12D0" w:rsidRDefault="00DD12D0">
      <w:r>
        <w:t xml:space="preserve">D.  </w:t>
      </w:r>
      <w:r w:rsidR="002E4558" w:rsidRPr="002E4558">
        <w:rPr>
          <w:rStyle w:val="SubtleEmphasis"/>
          <w:i w:val="0"/>
          <w:iCs w:val="0"/>
        </w:rPr>
        <w:t>Identifying &amp; Exploring Bias Against People Who Use Drugs: Ethical Considerations</w:t>
      </w:r>
      <w:r w:rsidR="002E4558">
        <w:rPr>
          <w:rStyle w:val="SubtleEmphasis"/>
          <w:i w:val="0"/>
          <w:iCs w:val="0"/>
        </w:rPr>
        <w:t>- Donald McDonald</w:t>
      </w:r>
    </w:p>
    <w:p w14:paraId="31E2B9D3" w14:textId="3B68B31D" w:rsidR="00DD12D0" w:rsidRPr="0035534E" w:rsidRDefault="00DD12D0">
      <w:pPr>
        <w:rPr>
          <w:b/>
          <w:bCs/>
        </w:rPr>
      </w:pPr>
      <w:r w:rsidRPr="0035534E">
        <w:rPr>
          <w:b/>
          <w:bCs/>
        </w:rPr>
        <w:t>11:45-2:00  Awards Luncheon &amp; Butterfly Release- International Overdose Observance</w:t>
      </w:r>
    </w:p>
    <w:p w14:paraId="3AAC3D45" w14:textId="7E9F0924" w:rsidR="00F7085E" w:rsidRPr="0035534E" w:rsidRDefault="00F7085E">
      <w:pPr>
        <w:rPr>
          <w:b/>
          <w:bCs/>
        </w:rPr>
      </w:pPr>
      <w:r w:rsidRPr="0035534E">
        <w:rPr>
          <w:b/>
          <w:bCs/>
        </w:rPr>
        <w:t>2-3:30 Afternoon breakouts (1.5 CE)</w:t>
      </w:r>
    </w:p>
    <w:p w14:paraId="362EA663" w14:textId="4BE4A3C7" w:rsidR="00F7085E" w:rsidRDefault="00F7085E">
      <w:r w:rsidRPr="0035534E">
        <w:t>A.  FAVOR</w:t>
      </w:r>
      <w:r w:rsidR="0086069C" w:rsidRPr="0035534E">
        <w:t>- Peer Leadership Part 2 Cont’d</w:t>
      </w:r>
    </w:p>
    <w:p w14:paraId="7A90DC7E" w14:textId="7FB91F3F" w:rsidR="00F7085E" w:rsidRDefault="00F7085E">
      <w:r>
        <w:t xml:space="preserve">B.  </w:t>
      </w:r>
      <w:r w:rsidR="002E4558">
        <w:t>Pending Presenter Acceptance</w:t>
      </w:r>
    </w:p>
    <w:p w14:paraId="12900509" w14:textId="6EFE3E4C" w:rsidR="00F7085E" w:rsidRDefault="00F7085E">
      <w:r>
        <w:t xml:space="preserve">C.  </w:t>
      </w:r>
      <w:r w:rsidR="000B0644">
        <w:t>Overdose Data &amp; Initiatives</w:t>
      </w:r>
    </w:p>
    <w:p w14:paraId="7B19BC85" w14:textId="78185515" w:rsidR="00F7085E" w:rsidRDefault="00F7085E">
      <w:r>
        <w:t xml:space="preserve">D.  </w:t>
      </w:r>
      <w:r w:rsidR="002E4558">
        <w:t xml:space="preserve">Pending Presenter Acceptance   </w:t>
      </w:r>
    </w:p>
    <w:p w14:paraId="04B45536" w14:textId="493DF034" w:rsidR="000B0644" w:rsidRPr="0035534E" w:rsidRDefault="000B0644">
      <w:pPr>
        <w:rPr>
          <w:b/>
          <w:bCs/>
        </w:rPr>
      </w:pPr>
      <w:r w:rsidRPr="0035534E">
        <w:rPr>
          <w:b/>
          <w:bCs/>
        </w:rPr>
        <w:t>3:30-3:45- Break</w:t>
      </w:r>
    </w:p>
    <w:p w14:paraId="631092C2" w14:textId="23C5C9FC" w:rsidR="00614013" w:rsidRPr="0035534E" w:rsidRDefault="00F7085E">
      <w:pPr>
        <w:rPr>
          <w:b/>
          <w:bCs/>
        </w:rPr>
      </w:pPr>
      <w:r w:rsidRPr="0035534E">
        <w:rPr>
          <w:b/>
          <w:bCs/>
        </w:rPr>
        <w:t>3:</w:t>
      </w:r>
      <w:r w:rsidR="000B0644" w:rsidRPr="0035534E">
        <w:rPr>
          <w:b/>
          <w:bCs/>
        </w:rPr>
        <w:t xml:space="preserve">45 Afternoon Keynote- </w:t>
      </w:r>
      <w:r w:rsidR="002E4558" w:rsidRPr="0035534E">
        <w:rPr>
          <w:b/>
          <w:bCs/>
        </w:rPr>
        <w:t>TBD</w:t>
      </w:r>
      <w:r w:rsidR="00C4235F" w:rsidRPr="0035534E">
        <w:rPr>
          <w:b/>
          <w:bCs/>
        </w:rPr>
        <w:t>(1CE)</w:t>
      </w:r>
    </w:p>
    <w:p w14:paraId="51D93DC5" w14:textId="7A3FEA2E" w:rsidR="000B0644" w:rsidRDefault="000B0644">
      <w:r>
        <w:t>4:45- Break</w:t>
      </w:r>
    </w:p>
    <w:p w14:paraId="0107EEA3" w14:textId="1B3C70BD" w:rsidR="000B0644" w:rsidRDefault="000B0644">
      <w:r>
        <w:t xml:space="preserve">5:00- Dinner </w:t>
      </w:r>
    </w:p>
    <w:p w14:paraId="264222F1" w14:textId="76E436D1" w:rsidR="00F7085E" w:rsidRDefault="000B0644" w:rsidP="002E4558">
      <w:r>
        <w:t xml:space="preserve">6:15- </w:t>
      </w:r>
      <w:r w:rsidR="002E4558">
        <w:t>TBD</w:t>
      </w:r>
    </w:p>
    <w:p w14:paraId="37426E2E" w14:textId="77777777" w:rsidR="00C4235F" w:rsidRDefault="00C4235F"/>
    <w:p w14:paraId="6D44529B" w14:textId="555E19F8" w:rsidR="00F7085E" w:rsidRDefault="00F7085E"/>
    <w:p w14:paraId="16171B2F" w14:textId="77777777" w:rsidR="002C4B19" w:rsidRDefault="002C4B19"/>
    <w:p w14:paraId="2A059A89" w14:textId="77777777" w:rsidR="002E4558" w:rsidRDefault="002E4558">
      <w:pPr>
        <w:rPr>
          <w:b/>
          <w:bCs/>
          <w:u w:val="single"/>
        </w:rPr>
      </w:pPr>
    </w:p>
    <w:p w14:paraId="6E4A214E" w14:textId="77777777" w:rsidR="002E4558" w:rsidRDefault="002E4558">
      <w:pPr>
        <w:rPr>
          <w:b/>
          <w:bCs/>
          <w:u w:val="single"/>
        </w:rPr>
      </w:pPr>
    </w:p>
    <w:p w14:paraId="35E7DE77" w14:textId="34063C75" w:rsidR="00F7085E" w:rsidRPr="00C4235F" w:rsidRDefault="0086069C">
      <w:pPr>
        <w:rPr>
          <w:b/>
          <w:bCs/>
          <w:u w:val="single"/>
        </w:rPr>
      </w:pPr>
      <w:r w:rsidRPr="00C4235F">
        <w:rPr>
          <w:b/>
          <w:bCs/>
          <w:u w:val="single"/>
        </w:rPr>
        <w:t xml:space="preserve">Thursday </w:t>
      </w:r>
      <w:r w:rsidR="00F7085E" w:rsidRPr="00C4235F">
        <w:rPr>
          <w:b/>
          <w:bCs/>
          <w:u w:val="single"/>
        </w:rPr>
        <w:t>September 1</w:t>
      </w:r>
    </w:p>
    <w:p w14:paraId="1F53987D" w14:textId="77777777" w:rsidR="00F7085E" w:rsidRDefault="00F7085E" w:rsidP="00F7085E">
      <w:r>
        <w:t xml:space="preserve">Time TBD   Morning Meditation- </w:t>
      </w:r>
      <w:proofErr w:type="spellStart"/>
      <w:r>
        <w:t>Sazha</w:t>
      </w:r>
      <w:proofErr w:type="spellEnd"/>
      <w:r>
        <w:t xml:space="preserve"> Ramos  (1 CE)</w:t>
      </w:r>
    </w:p>
    <w:p w14:paraId="5CCD0A54" w14:textId="77777777" w:rsidR="00F7085E" w:rsidRDefault="00F7085E" w:rsidP="00F7085E">
      <w:r>
        <w:t>8:00 Breakfast Available</w:t>
      </w:r>
    </w:p>
    <w:p w14:paraId="4112113B" w14:textId="13FAAF97" w:rsidR="00F7085E" w:rsidRPr="0035534E" w:rsidRDefault="00F7085E" w:rsidP="00F7085E">
      <w:pPr>
        <w:rPr>
          <w:b/>
          <w:bCs/>
        </w:rPr>
      </w:pPr>
      <w:r w:rsidRPr="0035534E">
        <w:rPr>
          <w:b/>
          <w:bCs/>
        </w:rPr>
        <w:t>8:45 Announcements- Day 3 Welcome</w:t>
      </w:r>
    </w:p>
    <w:p w14:paraId="6D2BE0AB" w14:textId="77F4A447" w:rsidR="00F7085E" w:rsidRPr="0035534E" w:rsidRDefault="00F7085E" w:rsidP="00F7085E">
      <w:pPr>
        <w:rPr>
          <w:b/>
          <w:bCs/>
        </w:rPr>
      </w:pPr>
      <w:r w:rsidRPr="0035534E">
        <w:rPr>
          <w:b/>
          <w:bCs/>
        </w:rPr>
        <w:t>9:00  Keynote- Dona Dm</w:t>
      </w:r>
      <w:r w:rsidR="00FA7BC8" w:rsidRPr="0035534E">
        <w:rPr>
          <w:b/>
          <w:bCs/>
        </w:rPr>
        <w:t>i</w:t>
      </w:r>
      <w:r w:rsidRPr="0035534E">
        <w:rPr>
          <w:b/>
          <w:bCs/>
        </w:rPr>
        <w:t>trovic, SAMHSA Recovery Office  (1CE)</w:t>
      </w:r>
    </w:p>
    <w:p w14:paraId="4756F0F7" w14:textId="77777777" w:rsidR="00F7085E" w:rsidRDefault="00F7085E" w:rsidP="00F7085E">
      <w:r>
        <w:t>10-10:15 Break</w:t>
      </w:r>
    </w:p>
    <w:p w14:paraId="6D66FC7C" w14:textId="71005F28" w:rsidR="00F7085E" w:rsidRPr="0035534E" w:rsidRDefault="00F7085E" w:rsidP="00F7085E">
      <w:pPr>
        <w:rPr>
          <w:b/>
          <w:bCs/>
        </w:rPr>
      </w:pPr>
      <w:r w:rsidRPr="0035534E">
        <w:rPr>
          <w:b/>
          <w:bCs/>
        </w:rPr>
        <w:t>10:15-11:45 Morning breakouts (1.5 CE)</w:t>
      </w:r>
    </w:p>
    <w:p w14:paraId="364F7380" w14:textId="08502BC0" w:rsidR="00FA7BC8" w:rsidRDefault="00FA7BC8" w:rsidP="00F7085E">
      <w:r>
        <w:t xml:space="preserve">A.  </w:t>
      </w:r>
      <w:r w:rsidR="002E4558">
        <w:t xml:space="preserve">Topic TBD </w:t>
      </w:r>
      <w:r>
        <w:t>Dona Dmitrovic</w:t>
      </w:r>
    </w:p>
    <w:p w14:paraId="41DC5547" w14:textId="3F530B55" w:rsidR="00FA7BC8" w:rsidRDefault="00FA7BC8" w:rsidP="00F7085E">
      <w:r>
        <w:t>B.</w:t>
      </w:r>
      <w:r w:rsidR="00C66B72">
        <w:t xml:space="preserve">  </w:t>
      </w:r>
      <w:r w:rsidR="000B0644">
        <w:t xml:space="preserve">Veterans- </w:t>
      </w:r>
      <w:proofErr w:type="spellStart"/>
      <w:r w:rsidR="000B0644">
        <w:t>Sazha</w:t>
      </w:r>
      <w:proofErr w:type="spellEnd"/>
      <w:r w:rsidR="000B0644">
        <w:t xml:space="preserve"> Ramos- ATTC/</w:t>
      </w:r>
      <w:proofErr w:type="spellStart"/>
      <w:r w:rsidR="000B0644">
        <w:t>Danya</w:t>
      </w:r>
      <w:proofErr w:type="spellEnd"/>
    </w:p>
    <w:p w14:paraId="12C4B242" w14:textId="48E6FEBD" w:rsidR="00FA7BC8" w:rsidRDefault="00FA7BC8" w:rsidP="00F7085E">
      <w:r>
        <w:t>C.</w:t>
      </w:r>
      <w:r w:rsidR="00C66B72">
        <w:t xml:space="preserve">  Human Trafficking</w:t>
      </w:r>
      <w:r w:rsidR="0086069C">
        <w:t>- Anna Holley &amp; Autumn McCraw</w:t>
      </w:r>
    </w:p>
    <w:p w14:paraId="51D42FD8" w14:textId="4EC5AC0D" w:rsidR="00FA7BC8" w:rsidRDefault="00FA7BC8" w:rsidP="00F7085E">
      <w:r>
        <w:t xml:space="preserve">D. </w:t>
      </w:r>
      <w:r w:rsidR="00C66B72">
        <w:t xml:space="preserve"> </w:t>
      </w:r>
      <w:r w:rsidR="0086069C">
        <w:t>A</w:t>
      </w:r>
      <w:r w:rsidR="002E4558">
        <w:t>ddiction &amp; Recovery During the Pandemic</w:t>
      </w:r>
      <w:r w:rsidR="0086069C">
        <w:t>- Gary Seech</w:t>
      </w:r>
    </w:p>
    <w:p w14:paraId="30508367" w14:textId="2C99A172" w:rsidR="0086069C" w:rsidRPr="0035534E" w:rsidRDefault="000B0644">
      <w:pPr>
        <w:rPr>
          <w:b/>
          <w:bCs/>
        </w:rPr>
      </w:pPr>
      <w:r w:rsidRPr="0035534E">
        <w:rPr>
          <w:b/>
          <w:bCs/>
        </w:rPr>
        <w:t>11:45 Lunch</w:t>
      </w:r>
    </w:p>
    <w:p w14:paraId="1CD34C90" w14:textId="270D25EC" w:rsidR="000B0644" w:rsidRPr="0035534E" w:rsidRDefault="000B0644">
      <w:pPr>
        <w:rPr>
          <w:b/>
          <w:bCs/>
        </w:rPr>
      </w:pPr>
      <w:r w:rsidRPr="0035534E">
        <w:rPr>
          <w:b/>
          <w:bCs/>
        </w:rPr>
        <w:t xml:space="preserve">12:00 Lunch </w:t>
      </w:r>
      <w:r w:rsidR="00C4235F" w:rsidRPr="0035534E">
        <w:rPr>
          <w:b/>
          <w:bCs/>
        </w:rPr>
        <w:t xml:space="preserve">-Closing Keynote </w:t>
      </w:r>
      <w:r w:rsidR="002E4558" w:rsidRPr="0035534E">
        <w:rPr>
          <w:b/>
          <w:bCs/>
        </w:rPr>
        <w:t>-Speaker Pending</w:t>
      </w:r>
    </w:p>
    <w:p w14:paraId="43749D68" w14:textId="77777777" w:rsidR="0086069C" w:rsidRDefault="0086069C"/>
    <w:p w14:paraId="166AECF7" w14:textId="77777777" w:rsidR="001A62A3" w:rsidRDefault="001A62A3"/>
    <w:sectPr w:rsidR="001A6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FC51" w14:textId="77777777" w:rsidR="00EC5151" w:rsidRDefault="00EC5151" w:rsidP="00A150EB">
      <w:pPr>
        <w:spacing w:after="0" w:line="240" w:lineRule="auto"/>
      </w:pPr>
      <w:r>
        <w:separator/>
      </w:r>
    </w:p>
  </w:endnote>
  <w:endnote w:type="continuationSeparator" w:id="0">
    <w:p w14:paraId="711342A9" w14:textId="77777777" w:rsidR="00EC5151" w:rsidRDefault="00EC5151" w:rsidP="00A1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5936" w14:textId="77777777" w:rsidR="002E4558" w:rsidRDefault="002E4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D1AC" w14:textId="77777777" w:rsidR="002E4558" w:rsidRDefault="002E4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3D36" w14:textId="77777777" w:rsidR="002E4558" w:rsidRDefault="002E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0E1E" w14:textId="77777777" w:rsidR="00EC5151" w:rsidRDefault="00EC5151" w:rsidP="00A150EB">
      <w:pPr>
        <w:spacing w:after="0" w:line="240" w:lineRule="auto"/>
      </w:pPr>
      <w:r>
        <w:separator/>
      </w:r>
    </w:p>
  </w:footnote>
  <w:footnote w:type="continuationSeparator" w:id="0">
    <w:p w14:paraId="16A6E68C" w14:textId="77777777" w:rsidR="00EC5151" w:rsidRDefault="00EC5151" w:rsidP="00A1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B424" w14:textId="44AB3B8E" w:rsidR="002E4558" w:rsidRDefault="00EC5151">
    <w:pPr>
      <w:pStyle w:val="Header"/>
    </w:pPr>
    <w:r>
      <w:rPr>
        <w:noProof/>
      </w:rPr>
      <w:pict w14:anchorId="212933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9295" w14:textId="74550122" w:rsidR="00A150EB" w:rsidRDefault="00EC5151">
    <w:pPr>
      <w:pStyle w:val="Header"/>
    </w:pPr>
    <w:r>
      <w:rPr>
        <w:noProof/>
      </w:rPr>
      <w:pict w14:anchorId="7512FB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150EB">
      <w:rPr>
        <w:noProof/>
      </w:rPr>
      <w:drawing>
        <wp:inline distT="0" distB="0" distL="0" distR="0" wp14:anchorId="1F46CD3C" wp14:editId="189677C7">
          <wp:extent cx="806450" cy="8064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50EB">
      <w:t xml:space="preserve">          </w:t>
    </w:r>
    <w:r w:rsidR="00A150EB" w:rsidRPr="00A150EB">
      <w:rPr>
        <w:bCs/>
        <w:color w:val="4472C4" w:themeColor="accent1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2022 Professional Development Summit Draft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A357" w14:textId="5A999E53" w:rsidR="002E4558" w:rsidRDefault="00EC5151">
    <w:pPr>
      <w:pStyle w:val="Header"/>
    </w:pPr>
    <w:r>
      <w:rPr>
        <w:noProof/>
      </w:rPr>
      <w:pict w14:anchorId="285832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A3"/>
    <w:rsid w:val="0008257D"/>
    <w:rsid w:val="00083870"/>
    <w:rsid w:val="000B0644"/>
    <w:rsid w:val="000F2937"/>
    <w:rsid w:val="001A62A3"/>
    <w:rsid w:val="002C4B19"/>
    <w:rsid w:val="002E4558"/>
    <w:rsid w:val="00333C98"/>
    <w:rsid w:val="0035534E"/>
    <w:rsid w:val="00426F21"/>
    <w:rsid w:val="005A5BEA"/>
    <w:rsid w:val="00614013"/>
    <w:rsid w:val="00787855"/>
    <w:rsid w:val="0086069C"/>
    <w:rsid w:val="00960CE1"/>
    <w:rsid w:val="009810E1"/>
    <w:rsid w:val="00A150EB"/>
    <w:rsid w:val="00A75A1F"/>
    <w:rsid w:val="00B67074"/>
    <w:rsid w:val="00C4235F"/>
    <w:rsid w:val="00C66B72"/>
    <w:rsid w:val="00DD12D0"/>
    <w:rsid w:val="00EA09B0"/>
    <w:rsid w:val="00EC5151"/>
    <w:rsid w:val="00F7085E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430ED"/>
  <w15:chartTrackingRefBased/>
  <w15:docId w15:val="{6BAD168E-BD8E-4BA9-8502-3B1ECC60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B67074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1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EB"/>
  </w:style>
  <w:style w:type="paragraph" w:styleId="Footer">
    <w:name w:val="footer"/>
    <w:basedOn w:val="Normal"/>
    <w:link w:val="FooterChar"/>
    <w:uiPriority w:val="99"/>
    <w:unhideWhenUsed/>
    <w:rsid w:val="00A1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47B94-B2E6-445A-9F50-D5052218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Mullens, Susan</dc:creator>
  <cp:keywords/>
  <dc:description/>
  <cp:lastModifiedBy>Frankie Tack</cp:lastModifiedBy>
  <cp:revision>2</cp:revision>
  <cp:lastPrinted>2022-05-24T14:28:00Z</cp:lastPrinted>
  <dcterms:created xsi:type="dcterms:W3CDTF">2022-06-07T19:23:00Z</dcterms:created>
  <dcterms:modified xsi:type="dcterms:W3CDTF">2022-06-07T19:23:00Z</dcterms:modified>
</cp:coreProperties>
</file>